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28" w:rsidRPr="00671328" w:rsidRDefault="00671328" w:rsidP="00671328">
      <w:pPr>
        <w:widowControl w:val="0"/>
        <w:tabs>
          <w:tab w:val="left" w:pos="136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690245" cy="6813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28" w:rsidRPr="00671328" w:rsidRDefault="00671328" w:rsidP="00671328">
      <w:pPr>
        <w:widowControl w:val="0"/>
        <w:tabs>
          <w:tab w:val="left" w:pos="136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671328">
        <w:rPr>
          <w:rFonts w:eastAsia="Times New Roman"/>
          <w:bCs/>
          <w:lang w:eastAsia="ru-RU"/>
        </w:rPr>
        <w:t>АДМИНИСТРАЦИЯ</w:t>
      </w:r>
      <w:r w:rsidRPr="00671328">
        <w:rPr>
          <w:rFonts w:eastAsia="Times New Roman"/>
          <w:lang w:eastAsia="ru-RU"/>
        </w:rPr>
        <w:t xml:space="preserve"> ПРИДОРОЖНОГО СЕЛЬСКОГО ПОСЕЛЕНИЯ </w:t>
      </w:r>
    </w:p>
    <w:p w:rsidR="00671328" w:rsidRPr="00671328" w:rsidRDefault="00671328" w:rsidP="00671328">
      <w:pPr>
        <w:widowControl w:val="0"/>
        <w:tabs>
          <w:tab w:val="left" w:pos="136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671328">
        <w:rPr>
          <w:rFonts w:eastAsia="Times New Roman"/>
          <w:lang w:eastAsia="ru-RU"/>
        </w:rPr>
        <w:t>КАНЕВСКОГО РАЙОНА</w:t>
      </w:r>
    </w:p>
    <w:p w:rsidR="00671328" w:rsidRPr="00671328" w:rsidRDefault="00671328" w:rsidP="00671328">
      <w:pPr>
        <w:widowControl w:val="0"/>
        <w:tabs>
          <w:tab w:val="left" w:pos="136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671328" w:rsidRPr="00671328" w:rsidRDefault="00671328" w:rsidP="00671328">
      <w:pPr>
        <w:widowControl w:val="0"/>
        <w:tabs>
          <w:tab w:val="left" w:pos="136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671328">
        <w:rPr>
          <w:rFonts w:eastAsia="Times New Roman"/>
          <w:lang w:eastAsia="ru-RU"/>
        </w:rPr>
        <w:t xml:space="preserve">РЕШЕНИЕ </w:t>
      </w:r>
    </w:p>
    <w:p w:rsidR="00671328" w:rsidRPr="00671328" w:rsidRDefault="00671328" w:rsidP="00671328">
      <w:pPr>
        <w:widowControl w:val="0"/>
        <w:tabs>
          <w:tab w:val="left" w:pos="136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1328" w:rsidRPr="00671328" w:rsidRDefault="00671328" w:rsidP="00671328">
      <w:pPr>
        <w:widowControl w:val="0"/>
        <w:tabs>
          <w:tab w:val="left" w:pos="136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671328">
        <w:rPr>
          <w:rFonts w:eastAsia="Times New Roman"/>
          <w:lang w:eastAsia="ru-RU"/>
        </w:rPr>
        <w:t xml:space="preserve">от </w:t>
      </w:r>
      <w:r w:rsidRPr="00671328">
        <w:rPr>
          <w:rFonts w:eastAsia="Times New Roman"/>
          <w:lang w:eastAsia="ru-RU"/>
        </w:rPr>
        <w:t>30.06.2021</w:t>
      </w:r>
      <w:r w:rsidRPr="00671328">
        <w:rPr>
          <w:rFonts w:eastAsia="Times New Roman"/>
          <w:lang w:eastAsia="ru-RU"/>
        </w:rPr>
        <w:t xml:space="preserve"> года                                                                                        № </w:t>
      </w:r>
      <w:r w:rsidRPr="00671328">
        <w:rPr>
          <w:rFonts w:eastAsia="Times New Roman"/>
          <w:lang w:eastAsia="ru-RU"/>
        </w:rPr>
        <w:t>92</w:t>
      </w:r>
    </w:p>
    <w:p w:rsidR="00671328" w:rsidRPr="00671328" w:rsidRDefault="00671328" w:rsidP="00671328">
      <w:pPr>
        <w:widowControl w:val="0"/>
        <w:tabs>
          <w:tab w:val="left" w:pos="136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671328">
        <w:rPr>
          <w:rFonts w:eastAsia="Times New Roman"/>
          <w:lang w:eastAsia="ru-RU"/>
        </w:rPr>
        <w:t>ст. Придорожная</w:t>
      </w:r>
    </w:p>
    <w:p w:rsidR="00671328" w:rsidRPr="00671328" w:rsidRDefault="00671328" w:rsidP="00671328">
      <w:pPr>
        <w:widowControl w:val="0"/>
        <w:tabs>
          <w:tab w:val="left" w:pos="136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71328">
        <w:rPr>
          <w:rFonts w:eastAsia="Times New Roman"/>
          <w:sz w:val="26"/>
          <w:szCs w:val="26"/>
          <w:lang w:eastAsia="ru-RU"/>
        </w:rPr>
        <w:t xml:space="preserve">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71328">
        <w:rPr>
          <w:rFonts w:eastAsia="Times New Roman"/>
          <w:b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671328">
        <w:rPr>
          <w:rFonts w:eastAsia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Придорожного сельского поселения Каневского района совет депутатов Придорожного сельского поселения Каневского района решил</w:t>
      </w:r>
      <w:r w:rsidRPr="00671328">
        <w:rPr>
          <w:rFonts w:eastAsia="Times New Roman"/>
          <w:spacing w:val="50"/>
          <w:sz w:val="26"/>
          <w:szCs w:val="26"/>
          <w:lang w:eastAsia="ru-RU"/>
        </w:rPr>
        <w:t>:</w:t>
      </w:r>
    </w:p>
    <w:p w:rsidR="00671328" w:rsidRPr="00671328" w:rsidRDefault="00671328" w:rsidP="0067132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71328">
        <w:rPr>
          <w:rFonts w:eastAsia="Times New Roman"/>
          <w:sz w:val="26"/>
          <w:szCs w:val="26"/>
          <w:lang w:eastAsia="ru-RU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(прилагается).</w:t>
      </w:r>
    </w:p>
    <w:p w:rsidR="00671328" w:rsidRPr="00671328" w:rsidRDefault="00671328" w:rsidP="0067132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71328">
        <w:rPr>
          <w:rFonts w:eastAsia="Times New Roman"/>
          <w:color w:val="000000"/>
          <w:sz w:val="26"/>
          <w:szCs w:val="26"/>
          <w:lang w:eastAsia="ru-RU"/>
        </w:rPr>
        <w:t>Настоящее решение разместить на официальном сайте Придорожного сельского поселения Каневского района в информационно-телекоммуникационной сети «Интернет».</w:t>
      </w:r>
    </w:p>
    <w:p w:rsidR="00671328" w:rsidRPr="00671328" w:rsidRDefault="00671328" w:rsidP="0067132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71328">
        <w:rPr>
          <w:rFonts w:eastAsia="Times New Roman"/>
          <w:color w:val="000000"/>
          <w:sz w:val="26"/>
          <w:szCs w:val="26"/>
          <w:lang w:eastAsia="ru-RU"/>
        </w:rPr>
        <w:t>Решение вступает в силу на следующий день после его официального обнародования.</w:t>
      </w:r>
    </w:p>
    <w:p w:rsidR="00671328" w:rsidRPr="00671328" w:rsidRDefault="00671328" w:rsidP="00671328">
      <w:pPr>
        <w:widowControl w:val="0"/>
        <w:shd w:val="clear" w:color="auto" w:fill="FFFFFF"/>
        <w:tabs>
          <w:tab w:val="left" w:pos="2554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671328" w:rsidRPr="00671328" w:rsidRDefault="00671328" w:rsidP="00671328">
      <w:pPr>
        <w:widowControl w:val="0"/>
        <w:shd w:val="clear" w:color="auto" w:fill="FFFFFF"/>
        <w:tabs>
          <w:tab w:val="left" w:pos="2554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671328" w:rsidRPr="00671328" w:rsidRDefault="00671328" w:rsidP="00671328">
      <w:pPr>
        <w:widowControl w:val="0"/>
        <w:shd w:val="clear" w:color="auto" w:fill="FFFFFF"/>
        <w:tabs>
          <w:tab w:val="left" w:pos="2554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71328">
        <w:rPr>
          <w:rFonts w:eastAsia="Times New Roman"/>
          <w:lang w:eastAsia="ru-RU"/>
        </w:rPr>
        <w:t xml:space="preserve">Заместитель председателя Совета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71328">
        <w:rPr>
          <w:rFonts w:eastAsia="Times New Roman"/>
          <w:lang w:eastAsia="ru-RU"/>
        </w:rPr>
        <w:t xml:space="preserve">Придорожного сельского </w:t>
      </w:r>
    </w:p>
    <w:p w:rsidR="00671328" w:rsidRPr="00671328" w:rsidRDefault="00671328" w:rsidP="00671328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  <w:szCs w:val="24"/>
        </w:rPr>
      </w:pPr>
      <w:r w:rsidRPr="00671328">
        <w:rPr>
          <w:rFonts w:eastAsia="Andale Sans UI"/>
          <w:kern w:val="1"/>
        </w:rPr>
        <w:t xml:space="preserve">поселения Каневского района                                                           О.Ю. </w:t>
      </w:r>
      <w:proofErr w:type="spellStart"/>
      <w:r w:rsidRPr="00671328">
        <w:rPr>
          <w:rFonts w:eastAsia="Andale Sans UI"/>
          <w:kern w:val="1"/>
        </w:rPr>
        <w:t>Ракова</w:t>
      </w:r>
      <w:proofErr w:type="spellEnd"/>
    </w:p>
    <w:p w:rsidR="00671328" w:rsidRPr="00671328" w:rsidRDefault="00671328" w:rsidP="00671328">
      <w:pPr>
        <w:widowControl w:val="0"/>
        <w:suppressAutoHyphens/>
        <w:spacing w:before="240" w:after="120" w:line="240" w:lineRule="auto"/>
        <w:ind w:firstLine="5103"/>
        <w:rPr>
          <w:rFonts w:eastAsia="Times New Roman"/>
          <w:kern w:val="1"/>
        </w:rPr>
      </w:pPr>
    </w:p>
    <w:p w:rsidR="00671328" w:rsidRPr="00671328" w:rsidRDefault="00671328" w:rsidP="00671328">
      <w:pPr>
        <w:widowControl w:val="0"/>
        <w:suppressAutoHyphens/>
        <w:spacing w:before="240" w:after="120" w:line="240" w:lineRule="auto"/>
        <w:ind w:firstLine="5103"/>
        <w:rPr>
          <w:rFonts w:eastAsia="Times New Roman"/>
          <w:kern w:val="1"/>
        </w:rPr>
      </w:pPr>
    </w:p>
    <w:p w:rsidR="00671328" w:rsidRPr="00671328" w:rsidRDefault="00671328" w:rsidP="00671328">
      <w:pPr>
        <w:widowControl w:val="0"/>
        <w:suppressAutoHyphens/>
        <w:spacing w:before="240" w:after="120" w:line="240" w:lineRule="auto"/>
        <w:ind w:firstLine="5103"/>
        <w:rPr>
          <w:rFonts w:eastAsia="Times New Roman"/>
          <w:kern w:val="1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УТВЕРЖДЕН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решением совета депутатов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Придорожного сельского поселения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Каневского района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от __________ № 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(приложение)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1328">
        <w:rPr>
          <w:rFonts w:eastAsia="Times New Roman"/>
          <w:b/>
          <w:sz w:val="24"/>
          <w:szCs w:val="24"/>
          <w:lang w:eastAsia="ru-RU"/>
        </w:rPr>
        <w:t xml:space="preserve">Порядок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1328">
        <w:rPr>
          <w:rFonts w:eastAsia="Times New Roman"/>
          <w:b/>
          <w:sz w:val="24"/>
          <w:szCs w:val="24"/>
          <w:lang w:eastAsia="ru-RU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 объектов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71328">
        <w:rPr>
          <w:rFonts w:eastAsia="Times New Roman"/>
          <w:b/>
          <w:sz w:val="24"/>
          <w:szCs w:val="24"/>
          <w:lang w:eastAsia="ru-RU"/>
        </w:rPr>
        <w:t>1. Общие положения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671328">
        <w:rPr>
          <w:rFonts w:eastAsia="Times New Roman"/>
          <w:sz w:val="24"/>
          <w:szCs w:val="24"/>
          <w:lang w:eastAsia="ru-RU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разработан в соответствии с Градостроительным кодексом Российской Федерации, Федеральным законом от 06.10.2017 № 131-ФЗ «Об общих принципах организации местного самоуправления в Российской Федерации», Уставом</w:t>
      </w:r>
      <w:proofErr w:type="gramEnd"/>
      <w:r w:rsidRPr="00671328">
        <w:rPr>
          <w:rFonts w:eastAsia="Times New Roman"/>
          <w:sz w:val="24"/>
          <w:szCs w:val="24"/>
          <w:lang w:eastAsia="ru-RU"/>
        </w:rPr>
        <w:t xml:space="preserve"> Придорожного сельского поселения Каневского района.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1.2. </w:t>
      </w:r>
      <w:proofErr w:type="gramStart"/>
      <w:r w:rsidRPr="00671328">
        <w:rPr>
          <w:rFonts w:eastAsia="Times New Roman"/>
          <w:sz w:val="24"/>
          <w:szCs w:val="24"/>
          <w:lang w:eastAsia="ru-RU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Придорожного сельского поселения (далее – осмотр зданий, сооружений), обязанности администрации Придорожного сельского поселения Каневского района (далее – администрация) при проведении осмотра</w:t>
      </w:r>
      <w:proofErr w:type="gramEnd"/>
      <w:r w:rsidRPr="00671328">
        <w:rPr>
          <w:rFonts w:eastAsia="Times New Roman"/>
          <w:sz w:val="24"/>
          <w:szCs w:val="24"/>
          <w:lang w:eastAsia="ru-RU"/>
        </w:rPr>
        <w:t xml:space="preserve"> зданий, сооружений, особенности осуществления контроля за соблюдением Порядка.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71328">
        <w:rPr>
          <w:rFonts w:eastAsia="Times New Roman"/>
          <w:b/>
          <w:sz w:val="24"/>
          <w:szCs w:val="24"/>
          <w:lang w:eastAsia="ru-RU"/>
        </w:rPr>
        <w:t>2. Организация и проведение осмотра зданий, сооружений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осуществляется уполномоченным структурным подразделением администрации (далее – уполномоченный орган).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Уполномоченным органом при проведении осмотра зданий и сооружений на территории Придорожного сельского поселения является Администрация Придорожного сельского поселения Каневского района.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</w:t>
      </w:r>
      <w:r w:rsidRPr="00671328">
        <w:rPr>
          <w:rFonts w:eastAsia="Times New Roman"/>
          <w:sz w:val="24"/>
          <w:szCs w:val="24"/>
          <w:lang w:eastAsia="ru-RU"/>
        </w:rPr>
        <w:lastRenderedPageBreak/>
        <w:t>сооружений.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 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2.4. Основанием проведения осмотра зданий, сооружений является распоряжение администрации о проведении осмотра здания, сооружения (далее – распоряжение).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2.5. Распоряжение должно быть оформлено Администрации Придорожного сельского поселения: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2.6. Распоряжение должно содержать следующие сведения: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1) правовые основания проведения осмотра здания, сооружения;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2) фамилии, имена, отчества, должности специалистов, ответственных за проведение осмотра здания, сооружения;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3) фамилии, имена, отчества, должности специалистов, привлеченных для осмотра здания, сооружения;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4) место нахождения осматриваемого здания, сооружения;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5) предмет осмотра здания, сооружения;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6) дату и время проведения осмотра здания, сооружения.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2.7. К проведению осмотра зданий, сооружений привлекаются специалисты администрации Каневского района. </w:t>
      </w:r>
      <w:r w:rsidRPr="00671328">
        <w:rPr>
          <w:rFonts w:eastAsia="Times New Roman"/>
          <w:sz w:val="24"/>
          <w:szCs w:val="24"/>
          <w:u w:val="single"/>
          <w:lang w:eastAsia="ru-RU"/>
        </w:rPr>
        <w:t>В случае аварийных ситуаций, связанных с разрушением зданий или сооружений, для их осмотра также могут привлекаться специалисты отдела по делам гражданской обороны и чрезвычайным ситуациям администрации Каневского района Краснодарского края.</w:t>
      </w:r>
      <w:r w:rsidRPr="00671328">
        <w:rPr>
          <w:rFonts w:eastAsia="Times New Roman"/>
          <w:sz w:val="24"/>
          <w:szCs w:val="24"/>
          <w:highlight w:val="yellow"/>
          <w:u w:val="single"/>
          <w:lang w:eastAsia="ru-RU"/>
        </w:rPr>
        <w:t xml:space="preserve">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Для вынесения компетентного заключения (рекомендаций по устранению допущенных нарушений), к осмотру зданий и сооружений могут привлекаться эксперты по строительству, проектированию, эксплуатации зданий и сооружений, представители экспертных и  иных организаций.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2.8. </w:t>
      </w:r>
      <w:proofErr w:type="gramStart"/>
      <w:r w:rsidRPr="00671328">
        <w:rPr>
          <w:rFonts w:eastAsia="Times New Roman"/>
          <w:sz w:val="24"/>
          <w:szCs w:val="24"/>
          <w:lang w:eastAsia="ru-RU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управления, безвозмездного пользования 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</w:t>
      </w:r>
      <w:proofErr w:type="gramEnd"/>
      <w:r w:rsidRPr="00671328">
        <w:rPr>
          <w:rFonts w:eastAsia="Times New Roman"/>
          <w:sz w:val="24"/>
          <w:szCs w:val="24"/>
          <w:lang w:eastAsia="ru-RU"/>
        </w:rPr>
        <w:t xml:space="preserve"> на основании договора физическое или юридическое лицо (далее – лицо, ответственное за эксплуатацию здания, сооружения)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распоряжения заказным почтовым отправлением с уведомлением о вручении.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распоряжения любым доступным способом.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2.9. </w:t>
      </w:r>
      <w:proofErr w:type="gramStart"/>
      <w:r w:rsidRPr="00671328">
        <w:rPr>
          <w:rFonts w:eastAsia="Times New Roman"/>
          <w:sz w:val="24"/>
          <w:szCs w:val="24"/>
          <w:lang w:eastAsia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671328">
        <w:rPr>
          <w:rFonts w:eastAsia="Times New Roman"/>
          <w:sz w:val="24"/>
          <w:szCs w:val="24"/>
          <w:lang w:eastAsia="ru-RU"/>
        </w:rPr>
        <w:t>фотофиксацией</w:t>
      </w:r>
      <w:proofErr w:type="spellEnd"/>
      <w:r w:rsidRPr="00671328">
        <w:rPr>
          <w:rFonts w:eastAsia="Times New Roman"/>
          <w:sz w:val="24"/>
          <w:szCs w:val="24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  <w:r w:rsidRPr="00671328">
        <w:rPr>
          <w:rFonts w:eastAsia="Times New Roman"/>
          <w:sz w:val="24"/>
          <w:szCs w:val="24"/>
          <w:lang w:eastAsia="ru-RU"/>
        </w:rPr>
        <w:lastRenderedPageBreak/>
        <w:t xml:space="preserve">инженерного оборудования, производятся </w:t>
      </w:r>
      <w:proofErr w:type="spellStart"/>
      <w:r w:rsidRPr="00671328">
        <w:rPr>
          <w:rFonts w:eastAsia="Times New Roman"/>
          <w:sz w:val="24"/>
          <w:szCs w:val="24"/>
          <w:lang w:eastAsia="ru-RU"/>
        </w:rPr>
        <w:t>обмерочные</w:t>
      </w:r>
      <w:proofErr w:type="spellEnd"/>
      <w:r w:rsidRPr="00671328">
        <w:rPr>
          <w:rFonts w:eastAsia="Times New Roman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671328">
        <w:rPr>
          <w:rFonts w:eastAsia="Times New Roman"/>
          <w:sz w:val="24"/>
          <w:szCs w:val="24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2.11. По результатам осмотра зданий, сооружений составляется акт осмотра здания, сооружения по форме согласно приложению к Порядку (далее – акт осмотра).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К акту осмотра прикладываются материалы </w:t>
      </w:r>
      <w:proofErr w:type="spellStart"/>
      <w:r w:rsidRPr="00671328">
        <w:rPr>
          <w:rFonts w:eastAsia="Times New Roman"/>
          <w:sz w:val="24"/>
          <w:szCs w:val="24"/>
          <w:lang w:eastAsia="ru-RU"/>
        </w:rPr>
        <w:t>фотофиксации</w:t>
      </w:r>
      <w:proofErr w:type="spellEnd"/>
      <w:r w:rsidRPr="00671328">
        <w:rPr>
          <w:rFonts w:eastAsia="Times New Roman"/>
          <w:sz w:val="24"/>
          <w:szCs w:val="24"/>
          <w:lang w:eastAsia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2.12. В случае выявления при осмотре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2.13. Акт осмотра подписывается лицами, проводившими осмотр зданий, сооружений.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Подписанный акт осмотра утверждается главой администрации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– в день проведения осмотра зданий, сооружений.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Акт осмотра удостоверяется печатью.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2.14. </w:t>
      </w:r>
      <w:proofErr w:type="gramStart"/>
      <w:r w:rsidRPr="00671328">
        <w:rPr>
          <w:rFonts w:eastAsia="Times New Roman"/>
          <w:sz w:val="24"/>
          <w:szCs w:val="24"/>
          <w:lang w:eastAsia="ru-RU"/>
        </w:rPr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вручении,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</w:t>
      </w:r>
      <w:proofErr w:type="gramEnd"/>
      <w:r w:rsidRPr="00671328">
        <w:rPr>
          <w:rFonts w:eastAsia="Times New Roman"/>
          <w:sz w:val="24"/>
          <w:szCs w:val="24"/>
          <w:lang w:eastAsia="ru-RU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2.15. </w:t>
      </w:r>
      <w:proofErr w:type="gramStart"/>
      <w:r w:rsidRPr="00671328">
        <w:rPr>
          <w:rFonts w:eastAsia="Times New Roman"/>
          <w:sz w:val="24"/>
          <w:szCs w:val="24"/>
          <w:lang w:eastAsia="ru-RU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2.16. Сведения о проведенном осмотре зданий, сооружений вносятся в журнал учета осмотров зданий, сооружений  по форме, включающей: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порядковый номер;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дату проведения осмотра зданий, сооружений;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место нахождения осматриваемых зданий, сооружений;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2.17. Журнал учета осмотров зданий, сооружений должен быть прошит, </w:t>
      </w:r>
      <w:proofErr w:type="gramStart"/>
      <w:r w:rsidRPr="00671328">
        <w:rPr>
          <w:rFonts w:eastAsia="Times New Roman"/>
          <w:sz w:val="24"/>
          <w:szCs w:val="24"/>
          <w:lang w:eastAsia="ru-RU"/>
        </w:rPr>
        <w:t>пронумерован и удостоверен</w:t>
      </w:r>
      <w:proofErr w:type="gramEnd"/>
      <w:r w:rsidRPr="00671328">
        <w:rPr>
          <w:rFonts w:eastAsia="Times New Roman"/>
          <w:sz w:val="24"/>
          <w:szCs w:val="24"/>
          <w:lang w:eastAsia="ru-RU"/>
        </w:rPr>
        <w:t xml:space="preserve"> печатью уполномоченного органа.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К журналу учета осмотров зданий, сооружений приобщаются акты осмотра.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</w:t>
      </w:r>
      <w:r w:rsidRPr="00671328">
        <w:rPr>
          <w:rFonts w:eastAsia="Times New Roman"/>
          <w:sz w:val="24"/>
          <w:szCs w:val="24"/>
          <w:lang w:eastAsia="ru-RU"/>
        </w:rPr>
        <w:lastRenderedPageBreak/>
        <w:t>федеральными законами.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71328">
        <w:rPr>
          <w:rFonts w:eastAsia="Times New Roman"/>
          <w:sz w:val="24"/>
          <w:szCs w:val="24"/>
          <w:lang w:eastAsia="ru-RU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осуществляющий, в соответствии с федеральными законами,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 Порядка, </w:t>
      </w:r>
      <w:proofErr w:type="gramStart"/>
      <w:r w:rsidRPr="00671328">
        <w:rPr>
          <w:rFonts w:eastAsia="Times New Roman"/>
          <w:sz w:val="24"/>
          <w:szCs w:val="24"/>
          <w:lang w:eastAsia="ru-RU"/>
        </w:rPr>
        <w:t>организует и проводит</w:t>
      </w:r>
      <w:proofErr w:type="gramEnd"/>
      <w:r w:rsidRPr="00671328">
        <w:rPr>
          <w:rFonts w:eastAsia="Times New Roman"/>
          <w:sz w:val="24"/>
          <w:szCs w:val="24"/>
          <w:lang w:eastAsia="ru-RU"/>
        </w:rPr>
        <w:t xml:space="preserve"> мероприятия по предупреждению и ликвидации последствий чрезвычайной ситуации в соответствии с законодательством.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71328">
        <w:rPr>
          <w:rFonts w:eastAsia="Times New Roman"/>
          <w:b/>
          <w:sz w:val="24"/>
          <w:szCs w:val="24"/>
          <w:lang w:eastAsia="ru-RU"/>
        </w:rPr>
        <w:t xml:space="preserve">3. Обязанности специалистов структурных подразделений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71328">
        <w:rPr>
          <w:rFonts w:eastAsia="Times New Roman"/>
          <w:b/>
          <w:sz w:val="24"/>
          <w:szCs w:val="24"/>
          <w:lang w:eastAsia="ru-RU"/>
        </w:rPr>
        <w:t>администрации при проведении осмотра зданий, сооружений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Специалисты структурных подразделений администрации при проведении осмотра зданий, сооружений обязаны:</w:t>
      </w:r>
    </w:p>
    <w:p w:rsidR="00671328" w:rsidRPr="00671328" w:rsidRDefault="00671328" w:rsidP="006713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соблюдать законодательство, муниципальные правовые акты, права и законные интересы физических и юридических лиц при проведении осмотра зданий, сооружений;</w:t>
      </w:r>
    </w:p>
    <w:p w:rsidR="00671328" w:rsidRPr="00671328" w:rsidRDefault="00671328" w:rsidP="006713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проводить осмотр зданий, сооружений на основании распоряжения и при предъявлении служебных удостоверений;</w:t>
      </w:r>
    </w:p>
    <w:p w:rsidR="00671328" w:rsidRPr="00671328" w:rsidRDefault="00671328" w:rsidP="006713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71328" w:rsidRPr="00671328" w:rsidRDefault="00671328" w:rsidP="006713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671328" w:rsidRPr="00671328" w:rsidRDefault="00671328" w:rsidP="006713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71328">
        <w:rPr>
          <w:rFonts w:eastAsia="Times New Roman"/>
          <w:sz w:val="24"/>
          <w:szCs w:val="24"/>
          <w:lang w:eastAsia="ru-RU"/>
        </w:rPr>
        <w:t>осуществлять иные обязанности</w:t>
      </w:r>
      <w:proofErr w:type="gramEnd"/>
      <w:r w:rsidRPr="00671328">
        <w:rPr>
          <w:rFonts w:eastAsia="Times New Roman"/>
          <w:sz w:val="24"/>
          <w:szCs w:val="24"/>
          <w:lang w:eastAsia="ru-RU"/>
        </w:rPr>
        <w:t>, предусмотренные законодательством, муниципальными правовыми актами.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71328">
        <w:rPr>
          <w:rFonts w:eastAsia="Times New Roman"/>
          <w:b/>
          <w:sz w:val="24"/>
          <w:szCs w:val="24"/>
          <w:lang w:eastAsia="ru-RU"/>
        </w:rPr>
        <w:t xml:space="preserve">4. </w:t>
      </w:r>
      <w:proofErr w:type="gramStart"/>
      <w:r w:rsidRPr="00671328">
        <w:rPr>
          <w:rFonts w:eastAsia="Times New Roman"/>
          <w:b/>
          <w:sz w:val="24"/>
          <w:szCs w:val="24"/>
          <w:lang w:eastAsia="ru-RU"/>
        </w:rPr>
        <w:t>Контроль за</w:t>
      </w:r>
      <w:proofErr w:type="gramEnd"/>
      <w:r w:rsidRPr="00671328">
        <w:rPr>
          <w:rFonts w:eastAsia="Times New Roman"/>
          <w:b/>
          <w:sz w:val="24"/>
          <w:szCs w:val="24"/>
          <w:lang w:eastAsia="ru-RU"/>
        </w:rPr>
        <w:t xml:space="preserve"> соблюдением Порядка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71328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71328">
        <w:rPr>
          <w:rFonts w:eastAsia="Times New Roman"/>
          <w:sz w:val="24"/>
          <w:szCs w:val="24"/>
          <w:lang w:eastAsia="ru-RU"/>
        </w:rPr>
        <w:t xml:space="preserve"> соблюдением Порядка осуществляется главой администрации Придорожного сельского поселения Каневского района.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tblpX="4084" w:tblpY="-149"/>
        <w:tblW w:w="0" w:type="auto"/>
        <w:tblLook w:val="0000" w:firstRow="0" w:lastRow="0" w:firstColumn="0" w:lastColumn="0" w:noHBand="0" w:noVBand="0"/>
      </w:tblPr>
      <w:tblGrid>
        <w:gridCol w:w="5688"/>
      </w:tblGrid>
      <w:tr w:rsidR="00671328" w:rsidRPr="00671328" w:rsidTr="008010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8" w:type="dxa"/>
          </w:tcPr>
          <w:p w:rsidR="00671328" w:rsidRPr="00671328" w:rsidRDefault="00671328" w:rsidP="0067132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7132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671328" w:rsidRPr="00671328" w:rsidRDefault="00671328" w:rsidP="00671328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671328">
              <w:rPr>
                <w:rFonts w:eastAsia="Times New Roman"/>
                <w:sz w:val="24"/>
                <w:szCs w:val="24"/>
                <w:lang w:eastAsia="ru-RU"/>
              </w:rPr>
      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</w:tr>
    </w:tbl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УТВЕРЖДАЮ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Глава администрации ______________________ Придорожного сельского поселения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 / ________________/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left="1270" w:firstLine="3686"/>
        <w:jc w:val="center"/>
        <w:rPr>
          <w:rFonts w:eastAsia="Times New Roman"/>
          <w:sz w:val="20"/>
          <w:szCs w:val="20"/>
          <w:lang w:eastAsia="ru-RU"/>
        </w:rPr>
      </w:pPr>
      <w:r w:rsidRPr="00671328">
        <w:rPr>
          <w:rFonts w:eastAsia="Times New Roman"/>
          <w:sz w:val="20"/>
          <w:szCs w:val="20"/>
          <w:lang w:eastAsia="ru-RU"/>
        </w:rPr>
        <w:t>(подпись)</w:t>
      </w:r>
      <w:r w:rsidRPr="00671328">
        <w:rPr>
          <w:rFonts w:eastAsia="Times New Roman"/>
          <w:sz w:val="20"/>
          <w:szCs w:val="20"/>
          <w:lang w:eastAsia="ru-RU"/>
        </w:rPr>
        <w:tab/>
      </w:r>
      <w:r w:rsidRPr="00671328">
        <w:rPr>
          <w:rFonts w:eastAsia="Times New Roman"/>
          <w:sz w:val="20"/>
          <w:szCs w:val="20"/>
          <w:lang w:eastAsia="ru-RU"/>
        </w:rPr>
        <w:tab/>
        <w:t>(ФИО)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М.П.                                  «____»_________20___г.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1328">
        <w:rPr>
          <w:rFonts w:eastAsia="Times New Roman"/>
          <w:b/>
          <w:sz w:val="24"/>
          <w:szCs w:val="24"/>
          <w:lang w:eastAsia="ru-RU"/>
        </w:rPr>
        <w:t xml:space="preserve">АКТ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1328">
        <w:rPr>
          <w:rFonts w:eastAsia="Times New Roman"/>
          <w:b/>
          <w:sz w:val="24"/>
          <w:szCs w:val="24"/>
          <w:lang w:eastAsia="ru-RU"/>
        </w:rPr>
        <w:t>ОСМОТРА ЗДАНИЯ, СООРУЖЕНИЯ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            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r w:rsidRPr="00671328">
        <w:rPr>
          <w:rFonts w:eastAsia="Times New Roman"/>
          <w:sz w:val="20"/>
          <w:szCs w:val="20"/>
          <w:vertAlign w:val="superscript"/>
          <w:lang w:eastAsia="ru-RU"/>
        </w:rPr>
        <w:t>(населенный пункт)</w:t>
      </w:r>
      <w:r w:rsidRPr="00671328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671328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671328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671328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671328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671328">
        <w:rPr>
          <w:rFonts w:eastAsia="Times New Roman"/>
          <w:sz w:val="20"/>
          <w:szCs w:val="20"/>
          <w:vertAlign w:val="superscript"/>
          <w:lang w:eastAsia="ru-RU"/>
        </w:rPr>
        <w:tab/>
        <w:t>(дата, время составления)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Настоящий акт составлен   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r w:rsidRPr="00671328">
        <w:rPr>
          <w:rFonts w:eastAsia="Times New Roman"/>
          <w:sz w:val="20"/>
          <w:szCs w:val="20"/>
          <w:vertAlign w:val="superscript"/>
          <w:lang w:eastAsia="ru-RU"/>
        </w:rPr>
        <w:t>(наименование уполномоченного органа администрации ССП)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с участием 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r w:rsidRPr="00671328">
        <w:rPr>
          <w:rFonts w:eastAsia="Times New Roman"/>
          <w:sz w:val="20"/>
          <w:szCs w:val="20"/>
          <w:vertAlign w:val="superscript"/>
          <w:lang w:eastAsia="ru-RU"/>
        </w:rPr>
        <w:t>(фамилии, имена, отчества, должности специалистов АССП)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 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привлеченных экспертов, специалистов, представителей экспертных и иных организаций 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proofErr w:type="gramStart"/>
      <w:r w:rsidRPr="00671328">
        <w:rPr>
          <w:rFonts w:eastAsia="Times New Roman"/>
          <w:sz w:val="20"/>
          <w:szCs w:val="20"/>
          <w:vertAlign w:val="superscript"/>
          <w:lang w:eastAsia="ru-RU"/>
        </w:rPr>
        <w:t>(фамилия, имя, отчество,</w:t>
      </w:r>
      <w:proofErr w:type="gramEnd"/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r w:rsidRPr="00671328">
        <w:rPr>
          <w:rFonts w:eastAsia="Times New Roman"/>
          <w:sz w:val="20"/>
          <w:szCs w:val="20"/>
          <w:vertAlign w:val="superscript"/>
          <w:lang w:eastAsia="ru-RU"/>
        </w:rPr>
        <w:t>должность, место работы)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 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на основании распоряжения администрации ______________________________ Придорожного сельского поселения Каневского района от «____» ____________20 ___ г. № 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Объект осмотра: 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r w:rsidRPr="00671328">
        <w:rPr>
          <w:rFonts w:eastAsia="Times New Roman"/>
          <w:sz w:val="20"/>
          <w:szCs w:val="20"/>
          <w:vertAlign w:val="superscript"/>
          <w:lang w:eastAsia="ru-RU"/>
        </w:rPr>
        <w:t>(наименование здания, сооружения, его место нахождения)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lastRenderedPageBreak/>
        <w:t>При осмотре установлено:_______________________________________________________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r w:rsidRPr="00671328">
        <w:rPr>
          <w:rFonts w:eastAsia="Times New Roman"/>
          <w:sz w:val="20"/>
          <w:szCs w:val="20"/>
          <w:vertAlign w:val="superscript"/>
          <w:lang w:eastAsia="ru-RU"/>
        </w:rPr>
        <w:t>(подробное описание данных, характеризующих состояние объекта осмотра)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Выявлены (не выявлены) нарушения:___________________________________________</w:t>
      </w:r>
      <w:r w:rsidRPr="00671328">
        <w:rPr>
          <w:rFonts w:eastAsia="Times New Roman"/>
          <w:sz w:val="24"/>
          <w:szCs w:val="24"/>
          <w:lang w:eastAsia="ru-RU"/>
        </w:rPr>
        <w:br/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      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proofErr w:type="gramStart"/>
      <w:r w:rsidRPr="00671328">
        <w:rPr>
          <w:rFonts w:eastAsia="Times New Roman"/>
          <w:sz w:val="20"/>
          <w:szCs w:val="20"/>
          <w:vertAlign w:val="superscript"/>
          <w:lang w:eastAsia="ru-RU"/>
        </w:rPr>
        <w:t>(в случае выявления указываются нарушения требований технических регламентов,</w:t>
      </w:r>
      <w:proofErr w:type="gramEnd"/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71328"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671328">
        <w:rPr>
          <w:rFonts w:eastAsia="Times New Roman"/>
          <w:sz w:val="20"/>
          <w:szCs w:val="20"/>
          <w:vertAlign w:val="superscript"/>
          <w:lang w:eastAsia="ru-RU"/>
        </w:rPr>
        <w:t>проектной документации)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Рекомендации о мерах по устранению выявленных нарушений: 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При осмотре присутствовали заявитель (лицо ответственное за эксплуатацию здания, сооружения):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671328">
        <w:rPr>
          <w:rFonts w:eastAsia="Times New Roman"/>
          <w:sz w:val="24"/>
          <w:szCs w:val="24"/>
          <w:vertAlign w:val="superscript"/>
          <w:lang w:eastAsia="ru-RU"/>
        </w:rPr>
        <w:t xml:space="preserve">(фамилии, имена, отчества, должности лиц) 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Приложения к акту: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proofErr w:type="gramStart"/>
      <w:r w:rsidRPr="00671328">
        <w:rPr>
          <w:rFonts w:eastAsia="Times New Roman"/>
          <w:sz w:val="20"/>
          <w:szCs w:val="20"/>
          <w:vertAlign w:val="superscript"/>
          <w:lang w:eastAsia="ru-RU"/>
        </w:rPr>
        <w:t xml:space="preserve">(материалы </w:t>
      </w:r>
      <w:proofErr w:type="spellStart"/>
      <w:r w:rsidRPr="00671328">
        <w:rPr>
          <w:rFonts w:eastAsia="Times New Roman"/>
          <w:sz w:val="20"/>
          <w:szCs w:val="20"/>
          <w:vertAlign w:val="superscript"/>
          <w:lang w:eastAsia="ru-RU"/>
        </w:rPr>
        <w:t>фотофиксации</w:t>
      </w:r>
      <w:proofErr w:type="spellEnd"/>
      <w:r w:rsidRPr="00671328">
        <w:rPr>
          <w:rFonts w:eastAsia="Times New Roman"/>
          <w:sz w:val="20"/>
          <w:szCs w:val="20"/>
          <w:vertAlign w:val="superscript"/>
          <w:lang w:eastAsia="ru-RU"/>
        </w:rPr>
        <w:t xml:space="preserve"> осматриваемого здания, сооружения, иные материалы,</w:t>
      </w:r>
      <w:proofErr w:type="gramEnd"/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vertAlign w:val="superscript"/>
          <w:lang w:eastAsia="ru-RU"/>
        </w:rPr>
      </w:pPr>
      <w:proofErr w:type="gramStart"/>
      <w:r w:rsidRPr="00671328">
        <w:rPr>
          <w:rFonts w:eastAsia="Times New Roman"/>
          <w:sz w:val="20"/>
          <w:szCs w:val="20"/>
          <w:vertAlign w:val="superscript"/>
          <w:lang w:eastAsia="ru-RU"/>
        </w:rPr>
        <w:t>оформленные</w:t>
      </w:r>
      <w:proofErr w:type="gramEnd"/>
      <w:r w:rsidRPr="00671328">
        <w:rPr>
          <w:rFonts w:eastAsia="Times New Roman"/>
          <w:sz w:val="20"/>
          <w:szCs w:val="20"/>
          <w:vertAlign w:val="superscript"/>
          <w:lang w:eastAsia="ru-RU"/>
        </w:rPr>
        <w:t xml:space="preserve"> в ходе осмотра)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Подписи лиц, проводивших осмотр: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                       ___________________________ </w:t>
      </w:r>
      <w:r w:rsidRPr="00671328">
        <w:rPr>
          <w:rFonts w:eastAsia="Times New Roman"/>
          <w:sz w:val="24"/>
          <w:szCs w:val="24"/>
          <w:lang w:eastAsia="ru-RU"/>
        </w:rPr>
        <w:tab/>
        <w:t>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left="1985" w:firstLine="709"/>
        <w:rPr>
          <w:rFonts w:eastAsia="Times New Roman"/>
          <w:sz w:val="24"/>
          <w:szCs w:val="24"/>
          <w:vertAlign w:val="superscript"/>
          <w:lang w:eastAsia="ru-RU"/>
        </w:rPr>
      </w:pPr>
      <w:r w:rsidRPr="00671328">
        <w:rPr>
          <w:rFonts w:eastAsia="Times New Roman"/>
          <w:sz w:val="24"/>
          <w:szCs w:val="24"/>
          <w:vertAlign w:val="superscript"/>
          <w:lang w:eastAsia="ru-RU"/>
        </w:rPr>
        <w:t>(подпись)</w:t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  <w:t>(ФИО)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ab/>
      </w:r>
      <w:r w:rsidRPr="00671328">
        <w:rPr>
          <w:rFonts w:eastAsia="Times New Roman"/>
          <w:sz w:val="24"/>
          <w:szCs w:val="24"/>
          <w:lang w:eastAsia="ru-RU"/>
        </w:rPr>
        <w:tab/>
        <w:t>___________________________</w:t>
      </w:r>
      <w:r w:rsidRPr="00671328">
        <w:rPr>
          <w:rFonts w:eastAsia="Times New Roman"/>
          <w:sz w:val="24"/>
          <w:szCs w:val="24"/>
          <w:lang w:eastAsia="ru-RU"/>
        </w:rPr>
        <w:tab/>
        <w:t>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left="1985" w:firstLine="709"/>
        <w:rPr>
          <w:rFonts w:eastAsia="Times New Roman"/>
          <w:sz w:val="24"/>
          <w:szCs w:val="24"/>
          <w:vertAlign w:val="superscript"/>
          <w:lang w:eastAsia="ru-RU"/>
        </w:rPr>
      </w:pPr>
      <w:r w:rsidRPr="00671328">
        <w:rPr>
          <w:rFonts w:eastAsia="Times New Roman"/>
          <w:sz w:val="24"/>
          <w:szCs w:val="24"/>
          <w:vertAlign w:val="superscript"/>
          <w:lang w:eastAsia="ru-RU"/>
        </w:rPr>
        <w:t>(подпись)</w:t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  <w:t>(ФИО)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</w:t>
      </w:r>
      <w:r w:rsidRPr="00671328">
        <w:rPr>
          <w:rFonts w:eastAsia="Times New Roman"/>
          <w:sz w:val="24"/>
          <w:szCs w:val="24"/>
          <w:lang w:eastAsia="ru-RU"/>
        </w:rPr>
        <w:tab/>
        <w:t>___________________________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left="1985" w:firstLine="709"/>
        <w:rPr>
          <w:rFonts w:eastAsia="Times New Roman"/>
          <w:sz w:val="24"/>
          <w:szCs w:val="24"/>
          <w:vertAlign w:val="superscript"/>
          <w:lang w:eastAsia="ru-RU"/>
        </w:rPr>
      </w:pPr>
      <w:r w:rsidRPr="00671328">
        <w:rPr>
          <w:rFonts w:eastAsia="Times New Roman"/>
          <w:sz w:val="24"/>
          <w:szCs w:val="24"/>
          <w:vertAlign w:val="superscript"/>
          <w:lang w:eastAsia="ru-RU"/>
        </w:rPr>
        <w:t>(подпись)</w:t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671328">
        <w:rPr>
          <w:rFonts w:eastAsia="Times New Roman"/>
          <w:sz w:val="24"/>
          <w:szCs w:val="24"/>
          <w:vertAlign w:val="superscript"/>
          <w:lang w:eastAsia="ru-RU"/>
        </w:rPr>
        <w:tab/>
        <w:t>(ФИО)</w:t>
      </w: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1328" w:rsidRPr="00671328" w:rsidRDefault="00671328" w:rsidP="0067132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/>
          <w:sz w:val="24"/>
          <w:szCs w:val="24"/>
          <w:lang w:eastAsia="ru-RU"/>
        </w:rPr>
      </w:pPr>
      <w:r w:rsidRPr="00671328">
        <w:rPr>
          <w:rFonts w:eastAsia="Times New Roman"/>
          <w:sz w:val="24"/>
          <w:szCs w:val="24"/>
          <w:lang w:eastAsia="ru-RU"/>
        </w:rPr>
        <w:t>___________________________</w:t>
      </w:r>
      <w:r w:rsidRPr="00671328">
        <w:rPr>
          <w:rFonts w:eastAsia="Times New Roman"/>
          <w:sz w:val="24"/>
          <w:szCs w:val="24"/>
          <w:lang w:eastAsia="ru-RU"/>
        </w:rPr>
        <w:tab/>
        <w:t>___________________________</w:t>
      </w:r>
    </w:p>
    <w:p w:rsidR="00D874E1" w:rsidRDefault="009B212E" w:rsidP="00671328"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</w:t>
      </w:r>
      <w:r w:rsidR="00671328" w:rsidRPr="00671328">
        <w:rPr>
          <w:rFonts w:eastAsia="Times New Roman"/>
          <w:sz w:val="24"/>
          <w:szCs w:val="24"/>
          <w:vertAlign w:val="superscript"/>
          <w:lang w:eastAsia="ru-RU"/>
        </w:rPr>
        <w:t>(подпис</w:t>
      </w:r>
      <w:r>
        <w:rPr>
          <w:rFonts w:eastAsia="Times New Roman"/>
          <w:sz w:val="24"/>
          <w:szCs w:val="24"/>
          <w:vertAlign w:val="superscript"/>
          <w:lang w:eastAsia="ru-RU"/>
        </w:rPr>
        <w:t>ь)</w:t>
      </w:r>
      <w:r w:rsidRPr="009B212E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671328">
        <w:rPr>
          <w:rFonts w:eastAsia="Times New Roman"/>
          <w:sz w:val="24"/>
          <w:szCs w:val="24"/>
          <w:vertAlign w:val="superscript"/>
          <w:lang w:eastAsia="ru-RU"/>
        </w:rPr>
        <w:t>(ФИО)</w:t>
      </w:r>
    </w:p>
    <w:sectPr w:rsidR="00D8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3416"/>
    <w:multiLevelType w:val="hybridMultilevel"/>
    <w:tmpl w:val="1138EFDE"/>
    <w:lvl w:ilvl="0" w:tplc="F9A2730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33"/>
    <w:rsid w:val="000819D6"/>
    <w:rsid w:val="00552038"/>
    <w:rsid w:val="00627E0D"/>
    <w:rsid w:val="00671328"/>
    <w:rsid w:val="00975333"/>
    <w:rsid w:val="009B212E"/>
    <w:rsid w:val="00AA001D"/>
    <w:rsid w:val="00D874E1"/>
    <w:rsid w:val="00D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2662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2021-06-29T10:39:00Z</dcterms:created>
  <dcterms:modified xsi:type="dcterms:W3CDTF">2021-06-29T10:43:00Z</dcterms:modified>
</cp:coreProperties>
</file>